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C17AA" w14:textId="77777777" w:rsidR="00EA0FEC" w:rsidRDefault="00EA0FEC" w:rsidP="0007068F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023E8F35" w14:textId="77777777" w:rsidR="008A6728" w:rsidRDefault="008A6728" w:rsidP="000706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79628C6" w14:textId="77777777" w:rsidR="007B58B4" w:rsidRDefault="0007068F" w:rsidP="00044A99">
      <w:pPr>
        <w:jc w:val="center"/>
        <w:rPr>
          <w:rFonts w:ascii="方正小标宋简体" w:eastAsia="方正小标宋简体"/>
          <w:sz w:val="44"/>
          <w:szCs w:val="44"/>
        </w:rPr>
      </w:pPr>
      <w:r w:rsidRPr="0007068F">
        <w:rPr>
          <w:rFonts w:ascii="方正小标宋简体" w:eastAsia="方正小标宋简体" w:hint="eastAsia"/>
          <w:sz w:val="44"/>
          <w:szCs w:val="44"/>
        </w:rPr>
        <w:t>关于公布第一批辅导员工作室验收评审</w:t>
      </w:r>
    </w:p>
    <w:p w14:paraId="65B17568" w14:textId="35F79EDC" w:rsidR="006C5174" w:rsidRDefault="0007068F" w:rsidP="00044A99">
      <w:pPr>
        <w:jc w:val="center"/>
        <w:rPr>
          <w:rFonts w:ascii="方正小标宋简体" w:eastAsia="方正小标宋简体"/>
          <w:sz w:val="44"/>
          <w:szCs w:val="44"/>
        </w:rPr>
      </w:pPr>
      <w:r w:rsidRPr="0007068F">
        <w:rPr>
          <w:rFonts w:ascii="方正小标宋简体" w:eastAsia="方正小标宋简体" w:hint="eastAsia"/>
          <w:sz w:val="44"/>
          <w:szCs w:val="44"/>
        </w:rPr>
        <w:t>结果</w:t>
      </w:r>
      <w:r w:rsidR="007358AA">
        <w:rPr>
          <w:rFonts w:ascii="方正小标宋简体" w:eastAsia="方正小标宋简体" w:hint="eastAsia"/>
          <w:sz w:val="44"/>
          <w:szCs w:val="44"/>
        </w:rPr>
        <w:t>及第二批辅导员工作室立项培育名单</w:t>
      </w:r>
      <w:r w:rsidRPr="0007068F">
        <w:rPr>
          <w:rFonts w:ascii="方正小标宋简体" w:eastAsia="方正小标宋简体" w:hint="eastAsia"/>
          <w:sz w:val="44"/>
          <w:szCs w:val="44"/>
        </w:rPr>
        <w:t>的通知</w:t>
      </w:r>
    </w:p>
    <w:p w14:paraId="5033BA39" w14:textId="77777777" w:rsidR="00EA0FEC" w:rsidRPr="0007068F" w:rsidRDefault="00EA0FEC" w:rsidP="0007068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3F1FF61" w14:textId="77777777" w:rsidR="0007068F" w:rsidRDefault="0007068F"/>
    <w:p w14:paraId="55DF1BF5" w14:textId="77777777" w:rsidR="0007068F" w:rsidRPr="0007068F" w:rsidRDefault="0007068F" w:rsidP="00044A99">
      <w:pPr>
        <w:rPr>
          <w:rFonts w:ascii="仿宋" w:eastAsia="仿宋" w:hAnsi="仿宋"/>
          <w:sz w:val="32"/>
          <w:szCs w:val="32"/>
        </w:rPr>
      </w:pPr>
      <w:r w:rsidRPr="0007068F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二级学院</w:t>
      </w:r>
      <w:r w:rsidRPr="0007068F">
        <w:rPr>
          <w:rFonts w:ascii="仿宋" w:eastAsia="仿宋" w:hAnsi="仿宋" w:hint="eastAsia"/>
          <w:sz w:val="32"/>
          <w:szCs w:val="32"/>
        </w:rPr>
        <w:t>：</w:t>
      </w:r>
    </w:p>
    <w:p w14:paraId="6B40592C" w14:textId="77777777" w:rsidR="0007068F" w:rsidRDefault="00327F98" w:rsidP="00044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为进一步推进“三全育人”综合改革，全面提升辅导员队伍理论水平与实践育人能力，根据</w:t>
      </w:r>
      <w:r w:rsidR="0007068F" w:rsidRPr="0007068F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关于开展辅导员工作室培育建设工作的</w:t>
      </w:r>
      <w:r w:rsidR="0007068F" w:rsidRPr="0007068F">
        <w:rPr>
          <w:rFonts w:ascii="仿宋" w:eastAsia="仿宋" w:hAnsi="仿宋" w:hint="eastAsia"/>
          <w:sz w:val="32"/>
          <w:szCs w:val="32"/>
        </w:rPr>
        <w:t>通知》要求，</w:t>
      </w:r>
      <w:r>
        <w:rPr>
          <w:rFonts w:ascii="仿宋" w:eastAsia="仿宋" w:hAnsi="仿宋" w:hint="eastAsia"/>
          <w:sz w:val="32"/>
          <w:szCs w:val="32"/>
        </w:rPr>
        <w:t>学校于</w:t>
      </w:r>
      <w:proofErr w:type="gramStart"/>
      <w:r>
        <w:rPr>
          <w:rFonts w:ascii="仿宋" w:eastAsia="仿宋" w:hAnsi="仿宋" w:hint="eastAsia"/>
          <w:sz w:val="32"/>
          <w:szCs w:val="32"/>
        </w:rPr>
        <w:t>2022</w:t>
      </w:r>
      <w:proofErr w:type="gramEnd"/>
      <w:r>
        <w:rPr>
          <w:rFonts w:ascii="仿宋" w:eastAsia="仿宋" w:hAnsi="仿宋" w:hint="eastAsia"/>
          <w:sz w:val="32"/>
          <w:szCs w:val="32"/>
        </w:rPr>
        <w:t>月1月启动了第一批辅导员工作室培育建设工作。</w:t>
      </w:r>
      <w:r w:rsidR="0007068F" w:rsidRPr="0007068F"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hint="eastAsia"/>
          <w:sz w:val="32"/>
          <w:szCs w:val="32"/>
        </w:rPr>
        <w:t>综合评审</w:t>
      </w:r>
      <w:r w:rsidR="0007068F" w:rsidRPr="0007068F">
        <w:rPr>
          <w:rFonts w:ascii="仿宋" w:eastAsia="仿宋" w:hAnsi="仿宋" w:hint="eastAsia"/>
          <w:sz w:val="32"/>
          <w:szCs w:val="32"/>
        </w:rPr>
        <w:t>，现将第一批</w:t>
      </w:r>
      <w:r>
        <w:rPr>
          <w:rFonts w:ascii="仿宋" w:eastAsia="仿宋" w:hAnsi="仿宋" w:hint="eastAsia"/>
          <w:sz w:val="32"/>
          <w:szCs w:val="32"/>
        </w:rPr>
        <w:t>辅导员</w:t>
      </w:r>
      <w:r w:rsidR="0007068F" w:rsidRPr="0007068F">
        <w:rPr>
          <w:rFonts w:ascii="仿宋" w:eastAsia="仿宋" w:hAnsi="仿宋" w:hint="eastAsia"/>
          <w:sz w:val="32"/>
          <w:szCs w:val="32"/>
        </w:rPr>
        <w:t>工作室验收评审结果</w:t>
      </w:r>
      <w:r>
        <w:rPr>
          <w:rFonts w:ascii="仿宋" w:eastAsia="仿宋" w:hAnsi="仿宋" w:hint="eastAsia"/>
          <w:sz w:val="32"/>
          <w:szCs w:val="32"/>
        </w:rPr>
        <w:t>予以公布</w:t>
      </w:r>
      <w:r w:rsidR="00CC69E6">
        <w:rPr>
          <w:rFonts w:ascii="仿宋" w:eastAsia="仿宋" w:hAnsi="仿宋" w:hint="eastAsia"/>
          <w:sz w:val="32"/>
          <w:szCs w:val="32"/>
        </w:rPr>
        <w:t>（见附件）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42E5D77" w14:textId="076E64B0" w:rsidR="007358AA" w:rsidRDefault="007358AA" w:rsidP="00044A9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月，学校启动了第二批辅导员工作室的申报。经个人申请，所在二级学院审核，现场评审等环节，经学校综合评定，确定</w:t>
      </w:r>
      <w:r w:rsidRPr="007358AA">
        <w:rPr>
          <w:rFonts w:ascii="仿宋" w:eastAsia="仿宋" w:hAnsi="仿宋" w:hint="eastAsia"/>
          <w:sz w:val="32"/>
          <w:szCs w:val="32"/>
        </w:rPr>
        <w:t>“</w:t>
      </w:r>
      <w:r w:rsidR="00B0772E">
        <w:rPr>
          <w:rFonts w:ascii="仿宋" w:eastAsia="仿宋" w:hAnsi="仿宋" w:hint="eastAsia"/>
          <w:sz w:val="32"/>
          <w:szCs w:val="32"/>
        </w:rPr>
        <w:t>E同学习</w:t>
      </w:r>
      <w:bookmarkStart w:id="0" w:name="_GoBack"/>
      <w:bookmarkEnd w:id="0"/>
      <w:r w:rsidRPr="007358AA">
        <w:rPr>
          <w:rFonts w:ascii="仿宋" w:eastAsia="仿宋" w:hAnsi="仿宋" w:hint="eastAsia"/>
          <w:sz w:val="32"/>
          <w:szCs w:val="32"/>
        </w:rPr>
        <w:t>”辅导员工作室</w:t>
      </w:r>
      <w:r>
        <w:rPr>
          <w:rFonts w:ascii="仿宋" w:eastAsia="仿宋" w:hAnsi="仿宋" w:hint="eastAsia"/>
          <w:sz w:val="32"/>
          <w:szCs w:val="32"/>
        </w:rPr>
        <w:t>等2个工作室获得立项，</w:t>
      </w:r>
      <w:r w:rsidRPr="007358AA">
        <w:rPr>
          <w:rFonts w:ascii="仿宋" w:eastAsia="仿宋" w:hAnsi="仿宋" w:hint="eastAsia"/>
          <w:sz w:val="32"/>
          <w:szCs w:val="32"/>
        </w:rPr>
        <w:t>“红旅职引”辅导员工作室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个工作室</w:t>
      </w:r>
      <w:r w:rsidR="00B10DBA"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 w:hint="eastAsia"/>
          <w:sz w:val="32"/>
          <w:szCs w:val="32"/>
        </w:rPr>
        <w:t>培育。</w:t>
      </w:r>
      <w:r w:rsidR="00B10DBA">
        <w:rPr>
          <w:rFonts w:ascii="仿宋" w:eastAsia="仿宋" w:hAnsi="仿宋" w:hint="eastAsia"/>
          <w:sz w:val="32"/>
          <w:szCs w:val="32"/>
        </w:rPr>
        <w:t>获得立项的</w:t>
      </w:r>
      <w:r>
        <w:rPr>
          <w:rFonts w:ascii="仿宋" w:eastAsia="仿宋" w:hAnsi="仿宋" w:hint="eastAsia"/>
          <w:sz w:val="32"/>
          <w:szCs w:val="32"/>
        </w:rPr>
        <w:t>工作室建设期2年</w:t>
      </w:r>
      <w:r w:rsidR="00B10DBA">
        <w:rPr>
          <w:rFonts w:ascii="仿宋" w:eastAsia="仿宋" w:hAnsi="仿宋" w:hint="eastAsia"/>
          <w:sz w:val="32"/>
          <w:szCs w:val="32"/>
        </w:rPr>
        <w:t>，建设经费1</w:t>
      </w:r>
      <w:r w:rsidR="00B10DBA">
        <w:rPr>
          <w:rFonts w:ascii="仿宋" w:eastAsia="仿宋" w:hAnsi="仿宋"/>
          <w:sz w:val="32"/>
          <w:szCs w:val="32"/>
        </w:rPr>
        <w:t>0000</w:t>
      </w:r>
      <w:r w:rsidR="00B10DBA">
        <w:rPr>
          <w:rFonts w:ascii="仿宋" w:eastAsia="仿宋" w:hAnsi="仿宋" w:hint="eastAsia"/>
          <w:sz w:val="32"/>
          <w:szCs w:val="32"/>
        </w:rPr>
        <w:t>元/年</w:t>
      </w:r>
      <w:r>
        <w:rPr>
          <w:rFonts w:ascii="仿宋" w:eastAsia="仿宋" w:hAnsi="仿宋" w:hint="eastAsia"/>
          <w:sz w:val="32"/>
          <w:szCs w:val="32"/>
        </w:rPr>
        <w:t>；</w:t>
      </w:r>
      <w:r w:rsidR="00B10DBA"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 w:hint="eastAsia"/>
          <w:sz w:val="32"/>
          <w:szCs w:val="32"/>
        </w:rPr>
        <w:t>培育</w:t>
      </w:r>
      <w:r w:rsidR="00B10DBA">
        <w:rPr>
          <w:rFonts w:ascii="仿宋" w:eastAsia="仿宋" w:hAnsi="仿宋" w:hint="eastAsia"/>
          <w:sz w:val="32"/>
          <w:szCs w:val="32"/>
        </w:rPr>
        <w:t>的工作室，培育期</w:t>
      </w:r>
      <w:r>
        <w:rPr>
          <w:rFonts w:ascii="仿宋" w:eastAsia="仿宋" w:hAnsi="仿宋" w:hint="eastAsia"/>
          <w:sz w:val="32"/>
          <w:szCs w:val="32"/>
        </w:rPr>
        <w:t>1年，</w:t>
      </w:r>
      <w:r w:rsidR="00B10DBA">
        <w:rPr>
          <w:rFonts w:ascii="仿宋" w:eastAsia="仿宋" w:hAnsi="仿宋" w:hint="eastAsia"/>
          <w:sz w:val="32"/>
          <w:szCs w:val="32"/>
        </w:rPr>
        <w:t>培育经费5</w:t>
      </w:r>
      <w:r w:rsidR="00B10DBA">
        <w:rPr>
          <w:rFonts w:ascii="仿宋" w:eastAsia="仿宋" w:hAnsi="仿宋"/>
          <w:sz w:val="32"/>
          <w:szCs w:val="32"/>
        </w:rPr>
        <w:t>000</w:t>
      </w:r>
      <w:r w:rsidR="00B10DBA">
        <w:rPr>
          <w:rFonts w:ascii="仿宋" w:eastAsia="仿宋" w:hAnsi="仿宋" w:hint="eastAsia"/>
          <w:sz w:val="32"/>
          <w:szCs w:val="32"/>
        </w:rPr>
        <w:t>元/年；</w:t>
      </w:r>
      <w:r>
        <w:rPr>
          <w:rFonts w:ascii="仿宋" w:eastAsia="仿宋" w:hAnsi="仿宋" w:hint="eastAsia"/>
          <w:sz w:val="32"/>
          <w:szCs w:val="32"/>
        </w:rPr>
        <w:t>培育期满考核合格的</w:t>
      </w:r>
      <w:r w:rsidR="00B10DB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纳入立项工作室建设</w:t>
      </w:r>
      <w:r w:rsidR="00B10DBA">
        <w:rPr>
          <w:rFonts w:ascii="仿宋" w:eastAsia="仿宋" w:hAnsi="仿宋" w:hint="eastAsia"/>
          <w:sz w:val="32"/>
          <w:szCs w:val="32"/>
        </w:rPr>
        <w:t>，建设期1年，建设经费1</w:t>
      </w:r>
      <w:r w:rsidR="00B10DBA">
        <w:rPr>
          <w:rFonts w:ascii="仿宋" w:eastAsia="仿宋" w:hAnsi="仿宋"/>
          <w:sz w:val="32"/>
          <w:szCs w:val="32"/>
        </w:rPr>
        <w:t>0000</w:t>
      </w:r>
      <w:r w:rsidR="00B10DBA">
        <w:rPr>
          <w:rFonts w:ascii="仿宋" w:eastAsia="仿宋" w:hAnsi="仿宋" w:hint="eastAsia"/>
          <w:sz w:val="32"/>
          <w:szCs w:val="32"/>
        </w:rPr>
        <w:t>元/年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EA9DEA7" w14:textId="77777777" w:rsidR="0007068F" w:rsidRDefault="0007068F" w:rsidP="00044A9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068F">
        <w:rPr>
          <w:rFonts w:ascii="仿宋" w:eastAsia="仿宋" w:hAnsi="仿宋" w:hint="eastAsia"/>
          <w:sz w:val="32"/>
          <w:szCs w:val="32"/>
        </w:rPr>
        <w:lastRenderedPageBreak/>
        <w:t>望各工作室</w:t>
      </w:r>
      <w:r w:rsidR="00D503C6">
        <w:rPr>
          <w:rFonts w:ascii="仿宋" w:eastAsia="仿宋" w:hAnsi="仿宋" w:hint="eastAsia"/>
          <w:sz w:val="32"/>
          <w:szCs w:val="32"/>
        </w:rPr>
        <w:t>始终聚焦立德树人根本任务</w:t>
      </w:r>
      <w:r w:rsidRPr="0007068F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D503C6">
        <w:rPr>
          <w:rFonts w:ascii="仿宋" w:eastAsia="仿宋" w:hAnsi="仿宋" w:hint="eastAsia"/>
          <w:sz w:val="32"/>
          <w:szCs w:val="32"/>
        </w:rPr>
        <w:t>抓重破</w:t>
      </w:r>
      <w:proofErr w:type="gramEnd"/>
      <w:r w:rsidR="00D503C6">
        <w:rPr>
          <w:rFonts w:ascii="仿宋" w:eastAsia="仿宋" w:hAnsi="仿宋" w:hint="eastAsia"/>
          <w:sz w:val="32"/>
          <w:szCs w:val="32"/>
        </w:rPr>
        <w:t>难，筑基固本，充分发挥</w:t>
      </w:r>
      <w:r w:rsidRPr="0007068F">
        <w:rPr>
          <w:rFonts w:ascii="仿宋" w:eastAsia="仿宋" w:hAnsi="仿宋" w:hint="eastAsia"/>
          <w:sz w:val="32"/>
          <w:szCs w:val="32"/>
        </w:rPr>
        <w:t>示范引领、辐射带动作用，形成一批可复制、可推广的典型经验</w:t>
      </w:r>
      <w:r w:rsidR="00D503C6">
        <w:rPr>
          <w:rFonts w:ascii="仿宋" w:eastAsia="仿宋" w:hAnsi="仿宋" w:hint="eastAsia"/>
          <w:sz w:val="32"/>
          <w:szCs w:val="32"/>
        </w:rPr>
        <w:t>与</w:t>
      </w:r>
      <w:r w:rsidRPr="0007068F">
        <w:rPr>
          <w:rFonts w:ascii="仿宋" w:eastAsia="仿宋" w:hAnsi="仿宋" w:hint="eastAsia"/>
          <w:sz w:val="32"/>
          <w:szCs w:val="32"/>
        </w:rPr>
        <w:t>工作</w:t>
      </w:r>
      <w:r w:rsidR="00D503C6">
        <w:rPr>
          <w:rFonts w:ascii="仿宋" w:eastAsia="仿宋" w:hAnsi="仿宋" w:hint="eastAsia"/>
          <w:sz w:val="32"/>
          <w:szCs w:val="32"/>
        </w:rPr>
        <w:t>范式</w:t>
      </w:r>
      <w:r w:rsidRPr="0007068F">
        <w:rPr>
          <w:rFonts w:ascii="仿宋" w:eastAsia="仿宋" w:hAnsi="仿宋" w:hint="eastAsia"/>
          <w:sz w:val="32"/>
          <w:szCs w:val="32"/>
        </w:rPr>
        <w:t>，</w:t>
      </w:r>
      <w:r w:rsidR="00D503C6">
        <w:rPr>
          <w:rFonts w:ascii="仿宋" w:eastAsia="仿宋" w:hAnsi="仿宋" w:hint="eastAsia"/>
          <w:sz w:val="32"/>
          <w:szCs w:val="32"/>
        </w:rPr>
        <w:t>推动</w:t>
      </w:r>
      <w:r w:rsidRPr="0007068F">
        <w:rPr>
          <w:rFonts w:ascii="仿宋" w:eastAsia="仿宋" w:hAnsi="仿宋" w:hint="eastAsia"/>
          <w:sz w:val="32"/>
          <w:szCs w:val="32"/>
        </w:rPr>
        <w:t>辅导员</w:t>
      </w:r>
      <w:r w:rsidR="00D503C6">
        <w:rPr>
          <w:rFonts w:ascii="仿宋" w:eastAsia="仿宋" w:hAnsi="仿宋" w:hint="eastAsia"/>
          <w:sz w:val="32"/>
          <w:szCs w:val="32"/>
        </w:rPr>
        <w:t>队伍高水平、建设，不断提升育人工作</w:t>
      </w:r>
      <w:r w:rsidR="00CC69E6">
        <w:rPr>
          <w:rFonts w:ascii="仿宋" w:eastAsia="仿宋" w:hAnsi="仿宋" w:hint="eastAsia"/>
          <w:sz w:val="32"/>
          <w:szCs w:val="32"/>
        </w:rPr>
        <w:t>实效性、创新性</w:t>
      </w:r>
      <w:r w:rsidRPr="0007068F">
        <w:rPr>
          <w:rFonts w:ascii="仿宋" w:eastAsia="仿宋" w:hAnsi="仿宋" w:hint="eastAsia"/>
          <w:sz w:val="32"/>
          <w:szCs w:val="32"/>
        </w:rPr>
        <w:t>。</w:t>
      </w:r>
    </w:p>
    <w:p w14:paraId="617A39C3" w14:textId="77777777" w:rsidR="007358AA" w:rsidRDefault="007358AA" w:rsidP="000706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D8DE607" w14:textId="77777777" w:rsidR="00044A99" w:rsidRDefault="00044A99" w:rsidP="000706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0A2B875" w14:textId="77777777" w:rsidR="007358AA" w:rsidRDefault="007358AA" w:rsidP="00044A9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555024F" w14:textId="546C03A7" w:rsidR="007358AA" w:rsidRDefault="007358AA" w:rsidP="000706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7358AA">
        <w:rPr>
          <w:rFonts w:ascii="仿宋" w:eastAsia="仿宋" w:hAnsi="仿宋" w:hint="eastAsia"/>
          <w:sz w:val="32"/>
          <w:szCs w:val="32"/>
        </w:rPr>
        <w:t>第一批辅导员工作室验收评审结果</w:t>
      </w:r>
    </w:p>
    <w:p w14:paraId="4A5516CE" w14:textId="5DB719F7" w:rsidR="007358AA" w:rsidRDefault="007358AA" w:rsidP="000706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044A99" w:rsidRPr="00044A99">
        <w:rPr>
          <w:rFonts w:ascii="仿宋" w:eastAsia="仿宋" w:hAnsi="仿宋" w:hint="eastAsia"/>
          <w:sz w:val="32"/>
          <w:szCs w:val="32"/>
        </w:rPr>
        <w:t>第二批辅导员工作室立项、培育项目名单</w:t>
      </w:r>
    </w:p>
    <w:p w14:paraId="75CF7545" w14:textId="77777777" w:rsidR="00CC69E6" w:rsidRDefault="00CC69E6" w:rsidP="00CC69E6">
      <w:pPr>
        <w:rPr>
          <w:rFonts w:ascii="仿宋" w:eastAsia="仿宋" w:hAnsi="仿宋"/>
          <w:sz w:val="32"/>
          <w:szCs w:val="32"/>
        </w:rPr>
      </w:pPr>
    </w:p>
    <w:p w14:paraId="32D2D8A5" w14:textId="77777777" w:rsidR="00CC69E6" w:rsidRDefault="00CC69E6" w:rsidP="00CC69E6">
      <w:pPr>
        <w:rPr>
          <w:rFonts w:ascii="仿宋" w:eastAsia="仿宋" w:hAnsi="仿宋"/>
          <w:sz w:val="32"/>
          <w:szCs w:val="32"/>
        </w:rPr>
      </w:pPr>
    </w:p>
    <w:p w14:paraId="5DCE0017" w14:textId="77777777" w:rsidR="00CC69E6" w:rsidRDefault="00CC69E6" w:rsidP="00CC69E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学生工作部</w:t>
      </w:r>
    </w:p>
    <w:p w14:paraId="42E65D81" w14:textId="6BA2D33C" w:rsidR="00CC69E6" w:rsidRDefault="00CC69E6" w:rsidP="00CC69E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2023年12月</w:t>
      </w:r>
      <w:r w:rsidR="00B217E8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</w:t>
      </w:r>
    </w:p>
    <w:p w14:paraId="1A9DEDF7" w14:textId="77777777" w:rsidR="00CC69E6" w:rsidRDefault="00CC69E6" w:rsidP="00CC69E6">
      <w:pPr>
        <w:jc w:val="right"/>
        <w:rPr>
          <w:rFonts w:ascii="仿宋" w:eastAsia="仿宋" w:hAnsi="仿宋"/>
          <w:sz w:val="32"/>
          <w:szCs w:val="32"/>
        </w:rPr>
      </w:pPr>
    </w:p>
    <w:p w14:paraId="3162F7C2" w14:textId="77777777" w:rsidR="00CC69E6" w:rsidRDefault="00CC69E6" w:rsidP="00CC69E6">
      <w:pPr>
        <w:jc w:val="right"/>
        <w:rPr>
          <w:rFonts w:ascii="仿宋" w:eastAsia="仿宋" w:hAnsi="仿宋"/>
          <w:sz w:val="32"/>
          <w:szCs w:val="32"/>
        </w:rPr>
      </w:pPr>
    </w:p>
    <w:p w14:paraId="59AFD443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42F86E67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383DEFBA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425084B5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2B9CDEDC" w14:textId="77777777" w:rsidR="00B10DBA" w:rsidRDefault="00B10DB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644DE8C8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32502BAE" w14:textId="77777777" w:rsidR="007358AA" w:rsidRDefault="007358AA" w:rsidP="00CC69E6">
      <w:pPr>
        <w:ind w:right="880"/>
        <w:rPr>
          <w:rFonts w:ascii="仿宋" w:eastAsia="仿宋" w:hAnsi="仿宋"/>
          <w:sz w:val="32"/>
          <w:szCs w:val="32"/>
        </w:rPr>
      </w:pPr>
    </w:p>
    <w:p w14:paraId="3E7CE4BF" w14:textId="497BE0C0" w:rsidR="00CC69E6" w:rsidRPr="00CC69E6" w:rsidRDefault="00CC69E6" w:rsidP="00CC69E6">
      <w:pPr>
        <w:ind w:right="880"/>
        <w:rPr>
          <w:rFonts w:ascii="仿宋" w:eastAsia="仿宋" w:hAnsi="仿宋"/>
          <w:sz w:val="32"/>
          <w:szCs w:val="32"/>
        </w:rPr>
      </w:pPr>
      <w:r w:rsidRPr="00CC69E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7358AA">
        <w:rPr>
          <w:rFonts w:ascii="仿宋" w:eastAsia="仿宋" w:hAnsi="仿宋" w:hint="eastAsia"/>
          <w:sz w:val="32"/>
          <w:szCs w:val="32"/>
        </w:rPr>
        <w:t>1</w:t>
      </w:r>
      <w:r w:rsidRPr="00CC69E6">
        <w:rPr>
          <w:rFonts w:ascii="仿宋" w:eastAsia="仿宋" w:hAnsi="仿宋" w:hint="eastAsia"/>
          <w:sz w:val="32"/>
          <w:szCs w:val="32"/>
        </w:rPr>
        <w:t>：</w:t>
      </w:r>
    </w:p>
    <w:p w14:paraId="58603B2B" w14:textId="77777777" w:rsidR="00CC69E6" w:rsidRDefault="00CC69E6" w:rsidP="00CC69E6">
      <w:pPr>
        <w:ind w:right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 w:rsidRPr="0007068F">
        <w:rPr>
          <w:rFonts w:ascii="方正小标宋简体" w:eastAsia="方正小标宋简体" w:hint="eastAsia"/>
          <w:sz w:val="44"/>
          <w:szCs w:val="44"/>
        </w:rPr>
        <w:t>第一批辅导员工作室验收评审</w:t>
      </w:r>
      <w:r>
        <w:rPr>
          <w:rFonts w:ascii="方正小标宋简体" w:eastAsia="方正小标宋简体" w:hint="eastAsia"/>
          <w:sz w:val="44"/>
          <w:szCs w:val="44"/>
        </w:rPr>
        <w:t>结果</w:t>
      </w:r>
    </w:p>
    <w:tbl>
      <w:tblPr>
        <w:tblpPr w:leftFromText="180" w:rightFromText="180" w:vertAnchor="text" w:horzAnchor="page" w:tblpX="1065" w:tblpY="10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536"/>
        <w:gridCol w:w="1275"/>
        <w:gridCol w:w="2019"/>
      </w:tblGrid>
      <w:tr w:rsidR="00CC69E6" w14:paraId="76610F3F" w14:textId="77777777" w:rsidTr="00CC69E6">
        <w:trPr>
          <w:trHeight w:val="983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AE8" w14:textId="77777777" w:rsidR="00CC69E6" w:rsidRDefault="00CC69E6" w:rsidP="00CC69E6">
            <w:pPr>
              <w:spacing w:line="3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 w:cs="黑体" w:hint="eastAsia"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eastAsia="黑体" w:cs="黑体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黑体" w:cs="黑体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黑体" w:cs="黑体" w:hint="eastAsia"/>
                <w:kern w:val="0"/>
                <w:sz w:val="32"/>
                <w:szCs w:val="32"/>
                <w:lang w:bidi="ar"/>
              </w:rPr>
              <w:t>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51C3" w14:textId="77777777" w:rsidR="00CC69E6" w:rsidRDefault="00CC69E6" w:rsidP="00CC69E6">
            <w:pPr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  <w:lang w:bidi="ar"/>
              </w:rPr>
              <w:t xml:space="preserve">名 </w:t>
            </w:r>
            <w:r>
              <w:rPr>
                <w:rFonts w:ascii="黑体" w:eastAsia="黑体" w:hAnsi="宋体" w:cs="宋体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  <w:lang w:bidi="ar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8CDF" w14:textId="77777777" w:rsidR="00CC69E6" w:rsidRDefault="00CC69E6" w:rsidP="00CC69E6">
            <w:pPr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  <w:lang w:bidi="ar"/>
              </w:rPr>
              <w:t>主持人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11E" w14:textId="77777777" w:rsidR="00CC69E6" w:rsidRDefault="00CC69E6" w:rsidP="00CC69E6">
            <w:pPr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CC69E6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评审结果</w:t>
            </w:r>
          </w:p>
        </w:tc>
      </w:tr>
      <w:tr w:rsidR="00CC69E6" w14:paraId="1712F78D" w14:textId="77777777" w:rsidTr="00CC69E6">
        <w:trPr>
          <w:trHeight w:val="98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CDC4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建筑工程学院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EA5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“乐心橙才”大学生心理健康</w:t>
            </w:r>
          </w:p>
          <w:p w14:paraId="21C33A63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教育辅导员工作室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3B584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吴键华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62B7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合  格</w:t>
            </w:r>
          </w:p>
        </w:tc>
      </w:tr>
      <w:tr w:rsidR="00CC69E6" w14:paraId="790E831D" w14:textId="77777777" w:rsidTr="00CC69E6">
        <w:trPr>
          <w:trHeight w:val="994"/>
          <w:tblHeader/>
        </w:trPr>
        <w:tc>
          <w:tcPr>
            <w:tcW w:w="2235" w:type="dxa"/>
            <w:vAlign w:val="center"/>
          </w:tcPr>
          <w:p w14:paraId="4DAF9372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智能制造与</w:t>
            </w:r>
          </w:p>
          <w:p w14:paraId="63B8513B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电梯学院</w:t>
            </w:r>
          </w:p>
        </w:tc>
        <w:tc>
          <w:tcPr>
            <w:tcW w:w="4536" w:type="dxa"/>
            <w:vAlign w:val="center"/>
          </w:tcPr>
          <w:p w14:paraId="311135F4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“红色工匠领航”辅导员工作室</w:t>
            </w:r>
          </w:p>
        </w:tc>
        <w:tc>
          <w:tcPr>
            <w:tcW w:w="1275" w:type="dxa"/>
            <w:vAlign w:val="center"/>
          </w:tcPr>
          <w:p w14:paraId="7C4F8C3B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李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悦</w:t>
            </w:r>
          </w:p>
        </w:tc>
        <w:tc>
          <w:tcPr>
            <w:tcW w:w="2019" w:type="dxa"/>
            <w:vAlign w:val="center"/>
          </w:tcPr>
          <w:p w14:paraId="12C3B54A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合  格</w:t>
            </w:r>
          </w:p>
        </w:tc>
      </w:tr>
      <w:tr w:rsidR="00CC69E6" w14:paraId="26CD4B8A" w14:textId="77777777" w:rsidTr="00CC69E6">
        <w:trPr>
          <w:trHeight w:val="1133"/>
          <w:tblHeader/>
        </w:trPr>
        <w:tc>
          <w:tcPr>
            <w:tcW w:w="2235" w:type="dxa"/>
            <w:vAlign w:val="center"/>
          </w:tcPr>
          <w:p w14:paraId="3CC8E852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信息工程与</w:t>
            </w:r>
          </w:p>
          <w:p w14:paraId="02856424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物联网学院</w:t>
            </w:r>
          </w:p>
        </w:tc>
        <w:tc>
          <w:tcPr>
            <w:tcW w:w="4536" w:type="dxa"/>
            <w:vAlign w:val="center"/>
          </w:tcPr>
          <w:p w14:paraId="525F5E18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“吾爱·吾信”辅导员工作室</w:t>
            </w:r>
          </w:p>
        </w:tc>
        <w:tc>
          <w:tcPr>
            <w:tcW w:w="1275" w:type="dxa"/>
            <w:vAlign w:val="center"/>
          </w:tcPr>
          <w:p w14:paraId="2FA98E39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林  靖</w:t>
            </w:r>
          </w:p>
        </w:tc>
        <w:tc>
          <w:tcPr>
            <w:tcW w:w="2019" w:type="dxa"/>
            <w:vAlign w:val="center"/>
          </w:tcPr>
          <w:p w14:paraId="16C1E079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  秀</w:t>
            </w:r>
          </w:p>
        </w:tc>
      </w:tr>
      <w:tr w:rsidR="00CC69E6" w14:paraId="3CE19D64" w14:textId="77777777" w:rsidTr="00CC69E6">
        <w:trPr>
          <w:trHeight w:val="1109"/>
          <w:tblHeader/>
        </w:trPr>
        <w:tc>
          <w:tcPr>
            <w:tcW w:w="2235" w:type="dxa"/>
            <w:vAlign w:val="center"/>
          </w:tcPr>
          <w:p w14:paraId="2CD7AED9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经济管理与</w:t>
            </w:r>
          </w:p>
          <w:p w14:paraId="695B79C5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电商学院</w:t>
            </w:r>
          </w:p>
        </w:tc>
        <w:tc>
          <w:tcPr>
            <w:tcW w:w="4536" w:type="dxa"/>
            <w:vAlign w:val="center"/>
          </w:tcPr>
          <w:p w14:paraId="755B6A95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“小苔花”辅导员工作室</w:t>
            </w:r>
          </w:p>
        </w:tc>
        <w:tc>
          <w:tcPr>
            <w:tcW w:w="1275" w:type="dxa"/>
            <w:vAlign w:val="center"/>
          </w:tcPr>
          <w:p w14:paraId="4F14C52C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赵雨珣</w:t>
            </w:r>
          </w:p>
        </w:tc>
        <w:tc>
          <w:tcPr>
            <w:tcW w:w="2019" w:type="dxa"/>
            <w:vAlign w:val="center"/>
          </w:tcPr>
          <w:p w14:paraId="6ADD0A50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优  秀</w:t>
            </w:r>
          </w:p>
        </w:tc>
      </w:tr>
      <w:tr w:rsidR="00CC69E6" w14:paraId="695C97D6" w14:textId="77777777" w:rsidTr="00CC69E6">
        <w:trPr>
          <w:trHeight w:val="1187"/>
          <w:tblHeader/>
        </w:trPr>
        <w:tc>
          <w:tcPr>
            <w:tcW w:w="2235" w:type="dxa"/>
            <w:vAlign w:val="center"/>
          </w:tcPr>
          <w:p w14:paraId="365FE8C2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旅游管理学院</w:t>
            </w:r>
          </w:p>
        </w:tc>
        <w:tc>
          <w:tcPr>
            <w:tcW w:w="4536" w:type="dxa"/>
            <w:vAlign w:val="center"/>
          </w:tcPr>
          <w:p w14:paraId="187135BE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“筑梦旅途”青年价值观培育</w:t>
            </w:r>
          </w:p>
          <w:p w14:paraId="4A2776A4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lang w:bidi="ar"/>
              </w:rPr>
              <w:t>工作室</w:t>
            </w:r>
          </w:p>
        </w:tc>
        <w:tc>
          <w:tcPr>
            <w:tcW w:w="1275" w:type="dxa"/>
            <w:vAlign w:val="center"/>
          </w:tcPr>
          <w:p w14:paraId="66FF4964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吉</w:t>
            </w:r>
          </w:p>
        </w:tc>
        <w:tc>
          <w:tcPr>
            <w:tcW w:w="2019" w:type="dxa"/>
            <w:vAlign w:val="center"/>
          </w:tcPr>
          <w:p w14:paraId="6AAF7D08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合  格</w:t>
            </w:r>
          </w:p>
        </w:tc>
      </w:tr>
      <w:tr w:rsidR="00CC69E6" w14:paraId="37A7FDEB" w14:textId="77777777" w:rsidTr="00CC69E6">
        <w:trPr>
          <w:trHeight w:val="1314"/>
          <w:tblHeader/>
        </w:trPr>
        <w:tc>
          <w:tcPr>
            <w:tcW w:w="2235" w:type="dxa"/>
            <w:vAlign w:val="center"/>
          </w:tcPr>
          <w:p w14:paraId="2039D738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艺术与时尚</w:t>
            </w:r>
          </w:p>
          <w:p w14:paraId="66023717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lang w:bidi="ar"/>
              </w:rPr>
            </w:pPr>
            <w:r w:rsidRPr="0092230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bidi="ar"/>
              </w:rPr>
              <w:t>创意学院</w:t>
            </w:r>
          </w:p>
        </w:tc>
        <w:tc>
          <w:tcPr>
            <w:tcW w:w="4536" w:type="dxa"/>
            <w:vAlign w:val="center"/>
          </w:tcPr>
          <w:p w14:paraId="7E084C96" w14:textId="77777777" w:rsidR="00CC69E6" w:rsidRDefault="00CC69E6" w:rsidP="00CC69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“蓝朋友”辅导员美育工作室</w:t>
            </w:r>
          </w:p>
        </w:tc>
        <w:tc>
          <w:tcPr>
            <w:tcW w:w="1275" w:type="dxa"/>
            <w:vAlign w:val="center"/>
          </w:tcPr>
          <w:p w14:paraId="1F6F1187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张晓良</w:t>
            </w:r>
          </w:p>
        </w:tc>
        <w:tc>
          <w:tcPr>
            <w:tcW w:w="2019" w:type="dxa"/>
            <w:vAlign w:val="center"/>
          </w:tcPr>
          <w:p w14:paraId="0300256A" w14:textId="77777777" w:rsidR="00CC69E6" w:rsidRDefault="00CC69E6" w:rsidP="00CC69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bidi="ar"/>
              </w:rPr>
              <w:t>合  格</w:t>
            </w:r>
          </w:p>
        </w:tc>
      </w:tr>
    </w:tbl>
    <w:p w14:paraId="42C4F2DF" w14:textId="77777777" w:rsidR="00CC69E6" w:rsidRDefault="00CC69E6" w:rsidP="00CC69E6">
      <w:pPr>
        <w:ind w:right="880"/>
        <w:jc w:val="center"/>
        <w:rPr>
          <w:rFonts w:ascii="仿宋" w:eastAsia="仿宋" w:hAnsi="仿宋"/>
          <w:sz w:val="32"/>
          <w:szCs w:val="32"/>
        </w:rPr>
      </w:pPr>
    </w:p>
    <w:p w14:paraId="00E27C2C" w14:textId="77777777" w:rsidR="007358AA" w:rsidRDefault="007358AA" w:rsidP="00CC69E6">
      <w:pPr>
        <w:ind w:right="880"/>
        <w:jc w:val="center"/>
        <w:rPr>
          <w:rFonts w:ascii="仿宋" w:eastAsia="仿宋" w:hAnsi="仿宋"/>
          <w:sz w:val="32"/>
          <w:szCs w:val="32"/>
        </w:rPr>
      </w:pPr>
    </w:p>
    <w:p w14:paraId="39DE78D3" w14:textId="77777777" w:rsidR="007358AA" w:rsidRDefault="007358AA" w:rsidP="00CC69E6">
      <w:pPr>
        <w:ind w:right="880"/>
        <w:jc w:val="center"/>
        <w:rPr>
          <w:rFonts w:ascii="仿宋" w:eastAsia="仿宋" w:hAnsi="仿宋"/>
          <w:sz w:val="32"/>
          <w:szCs w:val="32"/>
        </w:rPr>
      </w:pPr>
    </w:p>
    <w:p w14:paraId="4A8AF146" w14:textId="77777777" w:rsidR="007358AA" w:rsidRDefault="007358AA" w:rsidP="00CC69E6">
      <w:pPr>
        <w:ind w:right="880"/>
        <w:jc w:val="center"/>
        <w:rPr>
          <w:rFonts w:ascii="仿宋" w:eastAsia="仿宋" w:hAnsi="仿宋"/>
          <w:sz w:val="32"/>
          <w:szCs w:val="32"/>
        </w:rPr>
      </w:pPr>
    </w:p>
    <w:p w14:paraId="277245A6" w14:textId="77777777" w:rsidR="007358AA" w:rsidRDefault="007358AA" w:rsidP="007358AA">
      <w:pPr>
        <w:ind w:right="880"/>
        <w:rPr>
          <w:rFonts w:ascii="仿宋" w:eastAsia="仿宋" w:hAnsi="仿宋"/>
          <w:sz w:val="32"/>
          <w:szCs w:val="32"/>
        </w:rPr>
      </w:pPr>
    </w:p>
    <w:p w14:paraId="5F8DF8D2" w14:textId="77777777" w:rsidR="007358AA" w:rsidRDefault="007358AA" w:rsidP="007358AA">
      <w:pPr>
        <w:ind w:right="880"/>
        <w:rPr>
          <w:rFonts w:ascii="仿宋" w:eastAsia="仿宋" w:hAnsi="仿宋"/>
          <w:sz w:val="32"/>
          <w:szCs w:val="32"/>
        </w:rPr>
      </w:pPr>
    </w:p>
    <w:p w14:paraId="01AA310E" w14:textId="71B58E4E" w:rsidR="007358AA" w:rsidRPr="00CC69E6" w:rsidRDefault="007358AA" w:rsidP="007358AA">
      <w:pPr>
        <w:ind w:right="880"/>
        <w:rPr>
          <w:rFonts w:ascii="仿宋" w:eastAsia="仿宋" w:hAnsi="仿宋"/>
          <w:sz w:val="32"/>
          <w:szCs w:val="32"/>
        </w:rPr>
      </w:pPr>
      <w:r w:rsidRPr="00CC69E6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  <w:r w:rsidRPr="00CC69E6">
        <w:rPr>
          <w:rFonts w:ascii="仿宋" w:eastAsia="仿宋" w:hAnsi="仿宋" w:hint="eastAsia"/>
          <w:sz w:val="32"/>
          <w:szCs w:val="32"/>
        </w:rPr>
        <w:t>：</w:t>
      </w:r>
    </w:p>
    <w:p w14:paraId="6068B458" w14:textId="6579AED7" w:rsidR="007358AA" w:rsidRPr="004E063A" w:rsidRDefault="007358AA" w:rsidP="007358AA">
      <w:pPr>
        <w:autoSpaceDE w:val="0"/>
        <w:autoSpaceDN w:val="0"/>
        <w:adjustRightInd w:val="0"/>
        <w:spacing w:line="276" w:lineRule="auto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4E063A">
        <w:rPr>
          <w:rFonts w:ascii="方正小标宋简体" w:eastAsia="方正小标宋简体" w:hAnsi="仿宋_GB2312" w:cs="仿宋_GB2312" w:hint="eastAsia"/>
          <w:sz w:val="44"/>
          <w:szCs w:val="44"/>
        </w:rPr>
        <w:t>第二批辅导员工作室</w:t>
      </w:r>
      <w:r w:rsidR="00044A99">
        <w:rPr>
          <w:rFonts w:ascii="方正小标宋简体" w:eastAsia="方正小标宋简体" w:hAnsi="仿宋_GB2312" w:cs="仿宋_GB2312" w:hint="eastAsia"/>
          <w:sz w:val="44"/>
          <w:szCs w:val="44"/>
        </w:rPr>
        <w:t>立项、培育项目名单</w:t>
      </w:r>
    </w:p>
    <w:tbl>
      <w:tblPr>
        <w:tblStyle w:val="a6"/>
        <w:tblW w:w="10090" w:type="dxa"/>
        <w:tblInd w:w="-998" w:type="dxa"/>
        <w:tblLook w:val="04A0" w:firstRow="1" w:lastRow="0" w:firstColumn="1" w:lastColumn="0" w:noHBand="0" w:noVBand="1"/>
      </w:tblPr>
      <w:tblGrid>
        <w:gridCol w:w="852"/>
        <w:gridCol w:w="1388"/>
        <w:gridCol w:w="5244"/>
        <w:gridCol w:w="1502"/>
        <w:gridCol w:w="1104"/>
      </w:tblGrid>
      <w:tr w:rsidR="007358AA" w14:paraId="5E2F0731" w14:textId="77777777" w:rsidTr="007358AA">
        <w:trPr>
          <w:trHeight w:val="814"/>
        </w:trPr>
        <w:tc>
          <w:tcPr>
            <w:tcW w:w="852" w:type="dxa"/>
            <w:vAlign w:val="center"/>
          </w:tcPr>
          <w:p w14:paraId="2BDB7561" w14:textId="77777777" w:rsidR="007358AA" w:rsidRPr="001A0CA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 w:rsidRPr="001A0CA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388" w:type="dxa"/>
            <w:vAlign w:val="center"/>
          </w:tcPr>
          <w:p w14:paraId="0529D16A" w14:textId="4199C20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评审结果</w:t>
            </w:r>
          </w:p>
        </w:tc>
        <w:tc>
          <w:tcPr>
            <w:tcW w:w="5244" w:type="dxa"/>
            <w:vAlign w:val="center"/>
          </w:tcPr>
          <w:p w14:paraId="1D32C2D0" w14:textId="4F419257" w:rsidR="007358AA" w:rsidRPr="001A0CA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工作室</w:t>
            </w:r>
            <w:r w:rsidRPr="001A0CA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502" w:type="dxa"/>
            <w:vAlign w:val="center"/>
          </w:tcPr>
          <w:p w14:paraId="3F685E5C" w14:textId="77777777" w:rsidR="007358AA" w:rsidRPr="001A0CA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研究方向</w:t>
            </w:r>
          </w:p>
        </w:tc>
        <w:tc>
          <w:tcPr>
            <w:tcW w:w="1104" w:type="dxa"/>
            <w:vAlign w:val="center"/>
          </w:tcPr>
          <w:p w14:paraId="21F8BD20" w14:textId="77777777" w:rsidR="007358AA" w:rsidRPr="001A0CA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 w:rsidRPr="001A0CA4"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>负责人</w:t>
            </w:r>
          </w:p>
        </w:tc>
      </w:tr>
      <w:tr w:rsidR="007358AA" w14:paraId="5FD38B50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4D33C10F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1388" w:type="dxa"/>
            <w:vAlign w:val="center"/>
          </w:tcPr>
          <w:p w14:paraId="0E7E931A" w14:textId="42B55BBD" w:rsidR="007358AA" w:rsidRPr="00A72308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立项</w:t>
            </w:r>
          </w:p>
        </w:tc>
        <w:tc>
          <w:tcPr>
            <w:tcW w:w="5244" w:type="dxa"/>
            <w:vAlign w:val="center"/>
          </w:tcPr>
          <w:p w14:paraId="5582499E" w14:textId="5AE4D273" w:rsidR="007358AA" w:rsidRPr="00C76F16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spacing w:val="-8"/>
                <w:kern w:val="0"/>
                <w:sz w:val="28"/>
                <w:szCs w:val="28"/>
                <w:lang w:val="zh-CN"/>
              </w:rPr>
            </w:pPr>
            <w:r w:rsidRPr="00A72308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暖心向阳心理工作室</w:t>
            </w:r>
          </w:p>
        </w:tc>
        <w:tc>
          <w:tcPr>
            <w:tcW w:w="1502" w:type="dxa"/>
            <w:vAlign w:val="center"/>
          </w:tcPr>
          <w:p w14:paraId="024F2531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心理健康</w:t>
            </w:r>
          </w:p>
        </w:tc>
        <w:tc>
          <w:tcPr>
            <w:tcW w:w="1104" w:type="dxa"/>
            <w:vAlign w:val="center"/>
          </w:tcPr>
          <w:p w14:paraId="315286C5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 xml:space="preserve">方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苏</w:t>
            </w:r>
          </w:p>
        </w:tc>
      </w:tr>
      <w:tr w:rsidR="007358AA" w14:paraId="4625F031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519475AC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1388" w:type="dxa"/>
            <w:vAlign w:val="center"/>
          </w:tcPr>
          <w:p w14:paraId="68E64470" w14:textId="428D294B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立项</w:t>
            </w:r>
          </w:p>
        </w:tc>
        <w:tc>
          <w:tcPr>
            <w:tcW w:w="5244" w:type="dxa"/>
            <w:vAlign w:val="center"/>
          </w:tcPr>
          <w:p w14:paraId="477319C1" w14:textId="3B4E6A0A" w:rsidR="007358AA" w:rsidRPr="004E063A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“</w:t>
            </w:r>
            <w:r w:rsidR="00F87E68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E同学习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”</w:t>
            </w:r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辅导员工作室</w:t>
            </w:r>
          </w:p>
        </w:tc>
        <w:tc>
          <w:tcPr>
            <w:tcW w:w="1502" w:type="dxa"/>
            <w:vAlign w:val="center"/>
          </w:tcPr>
          <w:p w14:paraId="25AFEBE3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网络思政</w:t>
            </w:r>
            <w:proofErr w:type="gramEnd"/>
          </w:p>
        </w:tc>
        <w:tc>
          <w:tcPr>
            <w:tcW w:w="1104" w:type="dxa"/>
            <w:vAlign w:val="center"/>
          </w:tcPr>
          <w:p w14:paraId="68F93715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韩  静</w:t>
            </w:r>
          </w:p>
        </w:tc>
      </w:tr>
      <w:tr w:rsidR="007358AA" w14:paraId="1A83A143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387C5D4B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3</w:t>
            </w:r>
          </w:p>
        </w:tc>
        <w:tc>
          <w:tcPr>
            <w:tcW w:w="1388" w:type="dxa"/>
            <w:vAlign w:val="center"/>
          </w:tcPr>
          <w:p w14:paraId="7629711B" w14:textId="3C75EE99" w:rsidR="007358AA" w:rsidRPr="0024232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培育</w:t>
            </w:r>
          </w:p>
        </w:tc>
        <w:tc>
          <w:tcPr>
            <w:tcW w:w="5244" w:type="dxa"/>
            <w:vAlign w:val="center"/>
          </w:tcPr>
          <w:p w14:paraId="1613E9C1" w14:textId="362562D4" w:rsidR="007358AA" w:rsidRPr="004E063A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“吾信职导”辅导员工作室</w:t>
            </w:r>
          </w:p>
        </w:tc>
        <w:tc>
          <w:tcPr>
            <w:tcW w:w="1502" w:type="dxa"/>
            <w:vAlign w:val="center"/>
          </w:tcPr>
          <w:p w14:paraId="14FB4CFC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就业指导</w:t>
            </w:r>
          </w:p>
        </w:tc>
        <w:tc>
          <w:tcPr>
            <w:tcW w:w="1104" w:type="dxa"/>
            <w:vAlign w:val="center"/>
          </w:tcPr>
          <w:p w14:paraId="07C5180C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刘  月</w:t>
            </w:r>
          </w:p>
        </w:tc>
      </w:tr>
      <w:tr w:rsidR="007358AA" w14:paraId="3EB5598B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46CE484D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4</w:t>
            </w:r>
          </w:p>
        </w:tc>
        <w:tc>
          <w:tcPr>
            <w:tcW w:w="1388" w:type="dxa"/>
            <w:vAlign w:val="center"/>
          </w:tcPr>
          <w:p w14:paraId="245F6C76" w14:textId="134F40F2" w:rsidR="007358AA" w:rsidRPr="0024232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培育</w:t>
            </w:r>
          </w:p>
        </w:tc>
        <w:tc>
          <w:tcPr>
            <w:tcW w:w="5244" w:type="dxa"/>
            <w:vAlign w:val="center"/>
          </w:tcPr>
          <w:p w14:paraId="72B89E51" w14:textId="55FAEAAD" w:rsidR="007358AA" w:rsidRPr="004E063A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“红旅职引”辅导员工作室</w:t>
            </w:r>
          </w:p>
        </w:tc>
        <w:tc>
          <w:tcPr>
            <w:tcW w:w="1502" w:type="dxa"/>
            <w:vAlign w:val="center"/>
          </w:tcPr>
          <w:p w14:paraId="2F9E7C4B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就业指导</w:t>
            </w:r>
          </w:p>
        </w:tc>
        <w:tc>
          <w:tcPr>
            <w:tcW w:w="1104" w:type="dxa"/>
            <w:vAlign w:val="center"/>
          </w:tcPr>
          <w:p w14:paraId="6E130E41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卓晓如</w:t>
            </w:r>
          </w:p>
        </w:tc>
      </w:tr>
      <w:tr w:rsidR="007358AA" w14:paraId="6C1F8642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4E3902BC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5</w:t>
            </w:r>
          </w:p>
        </w:tc>
        <w:tc>
          <w:tcPr>
            <w:tcW w:w="1388" w:type="dxa"/>
            <w:vAlign w:val="center"/>
          </w:tcPr>
          <w:p w14:paraId="11035D5B" w14:textId="627B43D3" w:rsidR="007358AA" w:rsidRPr="0024232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培育</w:t>
            </w:r>
          </w:p>
        </w:tc>
        <w:tc>
          <w:tcPr>
            <w:tcW w:w="5244" w:type="dxa"/>
            <w:vAlign w:val="center"/>
          </w:tcPr>
          <w:p w14:paraId="7C2ACCF2" w14:textId="11C389D6" w:rsidR="007358AA" w:rsidRPr="004E063A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proofErr w:type="gramStart"/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“</w:t>
            </w:r>
            <w:r w:rsidRPr="00242324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e</w:t>
            </w:r>
            <w:r w:rsidRPr="00242324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”</w:t>
            </w:r>
            <w:r w:rsidRPr="00242324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路莫方</w:t>
            </w:r>
            <w:proofErr w:type="gramEnd"/>
            <w:r w:rsidRPr="00242324"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  <w:t>辅导员工作室</w:t>
            </w:r>
          </w:p>
        </w:tc>
        <w:tc>
          <w:tcPr>
            <w:tcW w:w="1502" w:type="dxa"/>
            <w:vAlign w:val="center"/>
          </w:tcPr>
          <w:p w14:paraId="11055A46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网络思政</w:t>
            </w:r>
            <w:proofErr w:type="gramEnd"/>
          </w:p>
        </w:tc>
        <w:tc>
          <w:tcPr>
            <w:tcW w:w="1104" w:type="dxa"/>
            <w:vAlign w:val="center"/>
          </w:tcPr>
          <w:p w14:paraId="1564FABC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方松佳</w:t>
            </w:r>
          </w:p>
        </w:tc>
      </w:tr>
      <w:tr w:rsidR="007358AA" w14:paraId="29CD2E90" w14:textId="77777777" w:rsidTr="007358AA">
        <w:trPr>
          <w:trHeight w:hRule="exact" w:val="945"/>
        </w:trPr>
        <w:tc>
          <w:tcPr>
            <w:tcW w:w="852" w:type="dxa"/>
            <w:vAlign w:val="center"/>
          </w:tcPr>
          <w:p w14:paraId="106E8A9D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6</w:t>
            </w:r>
          </w:p>
        </w:tc>
        <w:tc>
          <w:tcPr>
            <w:tcW w:w="1388" w:type="dxa"/>
            <w:vAlign w:val="center"/>
          </w:tcPr>
          <w:p w14:paraId="15FA657F" w14:textId="2DE5F389" w:rsidR="007358AA" w:rsidRPr="00242324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培育</w:t>
            </w:r>
          </w:p>
        </w:tc>
        <w:tc>
          <w:tcPr>
            <w:tcW w:w="5244" w:type="dxa"/>
            <w:vAlign w:val="center"/>
          </w:tcPr>
          <w:p w14:paraId="7BC86D97" w14:textId="2495DFC7" w:rsidR="007358AA" w:rsidRPr="004E063A" w:rsidRDefault="007358AA" w:rsidP="007B58B4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“和</w:t>
            </w:r>
            <w:proofErr w:type="gramStart"/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邻睦</w:t>
            </w:r>
            <w:proofErr w:type="gramEnd"/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寓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”</w:t>
            </w:r>
            <w:r w:rsidRPr="00242324"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公寓文明实践研究工作室</w:t>
            </w:r>
          </w:p>
        </w:tc>
        <w:tc>
          <w:tcPr>
            <w:tcW w:w="1502" w:type="dxa"/>
            <w:vAlign w:val="center"/>
          </w:tcPr>
          <w:p w14:paraId="532141C6" w14:textId="77777777" w:rsidR="007358A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公寓文明</w:t>
            </w:r>
          </w:p>
        </w:tc>
        <w:tc>
          <w:tcPr>
            <w:tcW w:w="1104" w:type="dxa"/>
            <w:vAlign w:val="center"/>
          </w:tcPr>
          <w:p w14:paraId="3DE535F3" w14:textId="77777777" w:rsidR="007358AA" w:rsidRPr="004E063A" w:rsidRDefault="007358AA" w:rsidP="007358A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  <w:lang w:val="zh-CN"/>
              </w:rPr>
              <w:t>王和平</w:t>
            </w:r>
          </w:p>
        </w:tc>
      </w:tr>
    </w:tbl>
    <w:p w14:paraId="5437F476" w14:textId="175140D5" w:rsidR="007358AA" w:rsidRPr="0007068F" w:rsidRDefault="007358AA" w:rsidP="007358AA">
      <w:pPr>
        <w:ind w:right="880"/>
        <w:jc w:val="left"/>
        <w:rPr>
          <w:rFonts w:ascii="仿宋" w:eastAsia="仿宋" w:hAnsi="仿宋"/>
          <w:sz w:val="32"/>
          <w:szCs w:val="32"/>
        </w:rPr>
      </w:pPr>
      <w:r w:rsidRPr="007358AA">
        <w:rPr>
          <w:rFonts w:ascii="仿宋" w:eastAsia="仿宋" w:hAnsi="仿宋" w:hint="eastAsia"/>
          <w:sz w:val="32"/>
          <w:szCs w:val="32"/>
        </w:rPr>
        <w:t>注：以上排序不分先后，仅按立项、培育分类。</w:t>
      </w:r>
    </w:p>
    <w:sectPr w:rsidR="007358AA" w:rsidRPr="0007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E7A3C" w14:textId="77777777" w:rsidR="002A19C9" w:rsidRDefault="002A19C9" w:rsidP="007358AA">
      <w:r>
        <w:separator/>
      </w:r>
    </w:p>
  </w:endnote>
  <w:endnote w:type="continuationSeparator" w:id="0">
    <w:p w14:paraId="590FC488" w14:textId="77777777" w:rsidR="002A19C9" w:rsidRDefault="002A19C9" w:rsidP="0073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D8C3" w14:textId="77777777" w:rsidR="002A19C9" w:rsidRDefault="002A19C9" w:rsidP="007358AA">
      <w:r>
        <w:separator/>
      </w:r>
    </w:p>
  </w:footnote>
  <w:footnote w:type="continuationSeparator" w:id="0">
    <w:p w14:paraId="4E8EE3C3" w14:textId="77777777" w:rsidR="002A19C9" w:rsidRDefault="002A19C9" w:rsidP="0073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E7"/>
    <w:rsid w:val="00044A99"/>
    <w:rsid w:val="0007068F"/>
    <w:rsid w:val="0008544F"/>
    <w:rsid w:val="00257772"/>
    <w:rsid w:val="002A19C9"/>
    <w:rsid w:val="00327F98"/>
    <w:rsid w:val="00614295"/>
    <w:rsid w:val="006C5174"/>
    <w:rsid w:val="007358AA"/>
    <w:rsid w:val="007B58B4"/>
    <w:rsid w:val="007E7BC5"/>
    <w:rsid w:val="008A6728"/>
    <w:rsid w:val="0090430E"/>
    <w:rsid w:val="009E2827"/>
    <w:rsid w:val="00B0772E"/>
    <w:rsid w:val="00B10DBA"/>
    <w:rsid w:val="00B217E8"/>
    <w:rsid w:val="00B3236A"/>
    <w:rsid w:val="00CC69E6"/>
    <w:rsid w:val="00D503C6"/>
    <w:rsid w:val="00EA0FEC"/>
    <w:rsid w:val="00EA68E7"/>
    <w:rsid w:val="00F87E68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C9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69E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69E6"/>
  </w:style>
  <w:style w:type="paragraph" w:styleId="a4">
    <w:name w:val="header"/>
    <w:basedOn w:val="a"/>
    <w:link w:val="Char0"/>
    <w:uiPriority w:val="99"/>
    <w:unhideWhenUsed/>
    <w:rsid w:val="00735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58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58AA"/>
    <w:rPr>
      <w:sz w:val="18"/>
      <w:szCs w:val="18"/>
    </w:rPr>
  </w:style>
  <w:style w:type="table" w:styleId="a6">
    <w:name w:val="Table Grid"/>
    <w:basedOn w:val="a1"/>
    <w:uiPriority w:val="39"/>
    <w:rsid w:val="0073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69E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69E6"/>
  </w:style>
  <w:style w:type="paragraph" w:styleId="a4">
    <w:name w:val="header"/>
    <w:basedOn w:val="a"/>
    <w:link w:val="Char0"/>
    <w:uiPriority w:val="99"/>
    <w:unhideWhenUsed/>
    <w:rsid w:val="007358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58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58AA"/>
    <w:rPr>
      <w:sz w:val="18"/>
      <w:szCs w:val="18"/>
    </w:rPr>
  </w:style>
  <w:style w:type="table" w:styleId="a6">
    <w:name w:val="Table Grid"/>
    <w:basedOn w:val="a1"/>
    <w:uiPriority w:val="39"/>
    <w:rsid w:val="0073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2023-12-15T08:28:00Z</dcterms:created>
  <dcterms:modified xsi:type="dcterms:W3CDTF">2023-12-26T06:09:00Z</dcterms:modified>
</cp:coreProperties>
</file>